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WYDF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微软雅黑" w:hAnsi="微软雅黑" w:cs="微软雅黑"/>
          <w:b/>
          <w:bCs/>
          <w:sz w:val="32"/>
          <w:szCs w:val="40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年度大中华区室内设计金奖</w:t>
      </w:r>
    </w:p>
    <w:p>
      <w:pPr>
        <w:spacing w:line="220" w:lineRule="atLeast"/>
        <w:jc w:val="center"/>
        <w:rPr>
          <w:rFonts w:hint="eastAsia"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>参评报名表</w:t>
      </w:r>
    </w:p>
    <w:p>
      <w:pPr>
        <w:spacing w:line="220" w:lineRule="atLeast"/>
        <w:jc w:val="center"/>
        <w:rPr>
          <w:rFonts w:hint="eastAsia" w:ascii="Arial" w:hAnsi="Arial" w:cs="Arial"/>
          <w:b/>
          <w:bCs/>
          <w:sz w:val="32"/>
          <w:szCs w:val="32"/>
        </w:rPr>
      </w:pPr>
    </w:p>
    <w:p>
      <w:pPr>
        <w:spacing w:line="220" w:lineRule="atLeast"/>
        <w:jc w:val="left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1.报名设计师基本资料</w:t>
      </w:r>
    </w:p>
    <w:tbl>
      <w:tblPr>
        <w:tblStyle w:val="7"/>
        <w:tblW w:w="838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130"/>
        <w:gridCol w:w="2131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姓名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性别</w:t>
            </w:r>
          </w:p>
        </w:tc>
        <w:tc>
          <w:tcPr>
            <w:tcW w:w="208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出生年月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所在地省市</w:t>
            </w:r>
          </w:p>
        </w:tc>
        <w:tc>
          <w:tcPr>
            <w:tcW w:w="208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电话</w:t>
            </w:r>
          </w:p>
        </w:tc>
        <w:tc>
          <w:tcPr>
            <w:tcW w:w="2130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手机</w:t>
            </w:r>
          </w:p>
        </w:tc>
        <w:tc>
          <w:tcPr>
            <w:tcW w:w="208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公司/职务</w:t>
            </w:r>
          </w:p>
        </w:tc>
        <w:tc>
          <w:tcPr>
            <w:tcW w:w="6347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电子</w:t>
            </w:r>
            <w:r>
              <w:rPr>
                <w:rStyle w:val="9"/>
                <w:rFonts w:ascii="微软雅黑" w:hAnsi="微软雅黑" w:cs="宋体"/>
                <w:sz w:val="21"/>
                <w:szCs w:val="21"/>
              </w:rPr>
              <w:t>邮箱</w:t>
            </w:r>
          </w:p>
        </w:tc>
        <w:tc>
          <w:tcPr>
            <w:tcW w:w="6347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</w:rPr>
              <w:t>通讯</w:t>
            </w:r>
            <w:r>
              <w:rPr>
                <w:rStyle w:val="9"/>
                <w:rFonts w:ascii="微软雅黑" w:hAnsi="微软雅黑" w:cs="宋体"/>
                <w:sz w:val="21"/>
                <w:szCs w:val="21"/>
              </w:rPr>
              <w:t>地址</w:t>
            </w:r>
          </w:p>
        </w:tc>
        <w:tc>
          <w:tcPr>
            <w:tcW w:w="6347" w:type="dxa"/>
            <w:gridSpan w:val="3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036" w:type="dxa"/>
          </w:tcPr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hint="default" w:ascii="微软雅黑" w:hAnsi="微软雅黑" w:eastAsia="微软雅黑" w:cs="宋体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微软雅黑" w:hAnsi="微软雅黑" w:cs="宋体"/>
                <w:sz w:val="21"/>
                <w:szCs w:val="21"/>
                <w:lang w:val="en-US" w:eastAsia="zh-CN"/>
              </w:rPr>
              <w:t>个人简介</w:t>
            </w:r>
          </w:p>
        </w:tc>
        <w:tc>
          <w:tcPr>
            <w:tcW w:w="6347" w:type="dxa"/>
            <w:gridSpan w:val="3"/>
          </w:tcPr>
          <w:p>
            <w:pPr>
              <w:spacing w:line="400" w:lineRule="exact"/>
              <w:ind w:right="-376" w:rightChars="-171"/>
              <w:jc w:val="left"/>
              <w:rPr>
                <w:rStyle w:val="9"/>
                <w:rFonts w:ascii="微软雅黑" w:hAnsi="微软雅黑" w:cs="宋体"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808080"/>
                <w:sz w:val="20"/>
                <w:szCs w:val="20"/>
                <w:lang w:val="en-US" w:eastAsia="zh-CN"/>
              </w:rPr>
              <w:t>（不少于100字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）</w:t>
            </w:r>
          </w:p>
        </w:tc>
      </w:tr>
    </w:tbl>
    <w:tbl>
      <w:tblPr>
        <w:tblStyle w:val="7"/>
        <w:tblpPr w:leftFromText="180" w:rightFromText="180" w:vertAnchor="text" w:horzAnchor="page" w:tblpX="1885" w:tblpY="22"/>
        <w:tblOverlap w:val="never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772" w:type="dxa"/>
          </w:tcPr>
          <w:p>
            <w:pPr>
              <w:spacing w:line="400" w:lineRule="exact"/>
              <w:ind w:right="-376" w:rightChars="-171"/>
              <w:rPr>
                <w:rStyle w:val="9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申报人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：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（签名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                      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年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月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  <w:tc>
          <w:tcPr>
            <w:tcW w:w="4598" w:type="dxa"/>
          </w:tcPr>
          <w:p>
            <w:pPr>
              <w:spacing w:line="400" w:lineRule="exact"/>
              <w:ind w:right="-376" w:rightChars="-171"/>
              <w:rPr>
                <w:rStyle w:val="9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工作单位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：（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盖章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24"/>
                <w:szCs w:val="24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                    年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月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370" w:type="dxa"/>
            <w:gridSpan w:val="2"/>
          </w:tcPr>
          <w:p>
            <w:pPr>
              <w:spacing w:line="400" w:lineRule="exact"/>
              <w:ind w:right="-376" w:rightChars="-171"/>
              <w:rPr>
                <w:rStyle w:val="9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组委会审批意见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：（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签章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>）</w:t>
            </w:r>
          </w:p>
          <w:p>
            <w:pPr>
              <w:spacing w:line="400" w:lineRule="exact"/>
              <w:ind w:right="-376" w:rightChars="-171"/>
              <w:jc w:val="center"/>
              <w:rPr>
                <w:rStyle w:val="9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年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 xml:space="preserve">月 </w:t>
            </w:r>
            <w:r>
              <w:rPr>
                <w:rStyle w:val="9"/>
                <w:rFonts w:ascii="微软雅黑" w:hAnsi="微软雅黑" w:cs="宋体"/>
                <w:sz w:val="18"/>
                <w:szCs w:val="18"/>
              </w:rPr>
              <w:t xml:space="preserve">  </w:t>
            </w:r>
            <w:r>
              <w:rPr>
                <w:rStyle w:val="9"/>
                <w:rFonts w:hint="eastAsia" w:ascii="微软雅黑" w:hAnsi="微软雅黑" w:cs="宋体"/>
                <w:sz w:val="18"/>
                <w:szCs w:val="18"/>
              </w:rPr>
              <w:t>日</w:t>
            </w:r>
          </w:p>
        </w:tc>
      </w:tr>
    </w:tbl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>
      <w:pPr>
        <w:rPr>
          <w:rFonts w:hint="default" w:ascii="微软雅黑" w:hAnsi="微软雅黑" w:eastAsia="微软雅黑"/>
          <w:b/>
          <w:bCs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2"/>
          <w:lang w:val="en-US" w:eastAsia="zh-CN"/>
        </w:rPr>
        <w:t>2、参评作品基本资料</w:t>
      </w:r>
    </w:p>
    <w:tbl>
      <w:tblPr>
        <w:tblStyle w:val="6"/>
        <w:tblpPr w:leftFromText="180" w:rightFromText="180" w:vertAnchor="text" w:horzAnchor="page" w:tblpX="1834" w:tblpY="37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8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 xml:space="preserve">要求   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</w:rPr>
              <w:t>每位设计师最多不能提交超过3套室内建筑空间设计作品，且参评作品需在大中华区内20</w:t>
            </w:r>
            <w:r>
              <w:rPr>
                <w:rFonts w:hint="eastAsia" w:ascii="微软雅黑" w:hAnsi="微软雅黑"/>
                <w:b w:val="0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</w:rPr>
              <w:t>年1月1日-</w:t>
            </w:r>
            <w:r>
              <w:rPr>
                <w:rFonts w:hint="eastAsia" w:ascii="微软雅黑" w:hAnsi="微软雅黑"/>
                <w:b w:val="0"/>
                <w:bCs/>
                <w:sz w:val="20"/>
                <w:szCs w:val="20"/>
                <w:lang w:eastAsia="zh-CN"/>
              </w:rPr>
              <w:t>2021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</w:rPr>
              <w:t>年10月</w:t>
            </w:r>
            <w:r>
              <w:rPr>
                <w:rFonts w:hint="eastAsia" w:ascii="微软雅黑" w:hAnsi="微软雅黑"/>
                <w:b w:val="0"/>
                <w:bCs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</w:rPr>
              <w:t>日内竣工。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7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名称</w:t>
            </w:r>
          </w:p>
        </w:tc>
        <w:tc>
          <w:tcPr>
            <w:tcW w:w="7283" w:type="dxa"/>
            <w:noWrap w:val="0"/>
            <w:vAlign w:val="top"/>
          </w:tcPr>
          <w:p>
            <w:pPr>
              <w:spacing w:before="120" w:line="320" w:lineRule="exact"/>
              <w:rPr>
                <w:rFonts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7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类型</w:t>
            </w:r>
          </w:p>
        </w:tc>
        <w:tc>
          <w:tcPr>
            <w:tcW w:w="7283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（住宅公寓设计金奖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、别墅豪宅设计金奖、商业空间设计金奖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，请填写其中一项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517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设计说明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val="en-US" w:eastAsia="zh-CN"/>
              </w:rPr>
              <w:t>不少于100字</w:t>
            </w:r>
            <w:r>
              <w:rPr>
                <w:rFonts w:hint="eastAsia" w:ascii="微软雅黑" w:hAnsi="微软雅黑" w:eastAsia="微软雅黑"/>
                <w:b/>
                <w:sz w:val="16"/>
                <w:szCs w:val="16"/>
                <w:lang w:eastAsia="zh-CN"/>
              </w:rPr>
              <w:t>）</w:t>
            </w:r>
          </w:p>
          <w:p>
            <w:pPr>
              <w:spacing w:before="120" w:line="320" w:lineRule="exact"/>
              <w:rPr>
                <w:rFonts w:hint="default" w:ascii="微软雅黑" w:hAnsi="微软雅黑" w:eastAsia="微软雅黑"/>
                <w:b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0"/>
                <w:szCs w:val="20"/>
                <w:lang w:val="en-US" w:eastAsia="zh-CN"/>
              </w:rPr>
              <w:t>作品图片请另附压缩包</w:t>
            </w: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  <w:p>
            <w:pPr>
              <w:spacing w:before="120" w:line="320" w:lineRule="exact"/>
              <w:rPr>
                <w:rFonts w:ascii="微软雅黑" w:hAnsi="微软雅黑" w:eastAsia="微软雅黑"/>
                <w:b/>
                <w:color w:val="FF0000"/>
                <w:sz w:val="20"/>
                <w:szCs w:val="20"/>
              </w:rPr>
            </w:pPr>
          </w:p>
        </w:tc>
        <w:tc>
          <w:tcPr>
            <w:tcW w:w="7283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总体概况、设计风格、灵感来源、主题思想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</w:rPr>
              <w:t>色彩定位和材质界定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/>
                <w:color w:val="808080"/>
                <w:sz w:val="20"/>
                <w:szCs w:val="20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Chars="0" w:right="-376" w:rightChars="-171"/>
        <w:textAlignment w:val="auto"/>
        <w:rPr>
          <w:rStyle w:val="9"/>
          <w:rFonts w:hint="eastAsia" w:ascii="微软雅黑" w:hAnsi="微软雅黑" w:cs="宋体"/>
          <w:b/>
          <w:bCs/>
          <w:sz w:val="18"/>
          <w:szCs w:val="18"/>
          <w:lang w:val="en-US" w:eastAsia="zh-CN"/>
        </w:rPr>
      </w:pPr>
      <w:r>
        <w:rPr>
          <w:rStyle w:val="9"/>
          <w:rFonts w:hint="eastAsia" w:ascii="微软雅黑" w:hAnsi="微软雅黑" w:cs="宋体"/>
          <w:b/>
          <w:bCs/>
          <w:sz w:val="18"/>
          <w:szCs w:val="18"/>
          <w:lang w:val="en-US" w:eastAsia="zh-CN"/>
        </w:rPr>
        <w:t>申报资料要求：</w:t>
      </w:r>
    </w:p>
    <w:p>
      <w:pPr>
        <w:numPr>
          <w:ilvl w:val="0"/>
          <w:numId w:val="1"/>
        </w:numPr>
        <w:ind w:leftChars="0"/>
        <w:jc w:val="both"/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每位设计师最多不能提交超过3套室内建筑空间设计作品，且参评作品需在大中华区内2019年1月1日-</w:t>
      </w:r>
      <w:r>
        <w:rPr>
          <w:rFonts w:hint="eastAsia" w:ascii="微软雅黑" w:hAnsi="微软雅黑" w:cs="微软雅黑"/>
          <w:sz w:val="21"/>
          <w:szCs w:val="24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sz w:val="21"/>
          <w:szCs w:val="24"/>
          <w:lang w:val="en-US" w:eastAsia="zh-CN"/>
        </w:rPr>
        <w:t>年10月1日内竣工。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-376" w:rightChars="-171"/>
        <w:textAlignment w:val="auto"/>
        <w:rPr>
          <w:rStyle w:val="9"/>
          <w:rFonts w:ascii="微软雅黑" w:hAnsi="微软雅黑" w:cs="宋体"/>
          <w:b w:val="0"/>
          <w:bCs w:val="0"/>
          <w:sz w:val="18"/>
          <w:szCs w:val="18"/>
        </w:rPr>
      </w:pP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个人履历（含个人简介、主要工作经历、个人设计理念/主张/哲学</w:t>
      </w: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  <w:lang w:eastAsia="zh-CN"/>
        </w:rPr>
        <w:t>、</w:t>
      </w: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社会职务、社会荣誉、奖项等）；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-376" w:rightChars="-171"/>
        <w:textAlignment w:val="auto"/>
        <w:rPr>
          <w:rStyle w:val="9"/>
          <w:rFonts w:ascii="微软雅黑" w:hAnsi="微软雅黑" w:cs="宋体"/>
          <w:b w:val="0"/>
          <w:bCs w:val="0"/>
          <w:sz w:val="18"/>
          <w:szCs w:val="18"/>
        </w:rPr>
      </w:pP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个人形象照（高精度，横竖版各1张）；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-376" w:rightChars="-171"/>
        <w:textAlignment w:val="auto"/>
        <w:rPr>
          <w:rStyle w:val="9"/>
          <w:rFonts w:ascii="微软雅黑" w:hAnsi="微软雅黑" w:cs="宋体"/>
          <w:b w:val="0"/>
          <w:bCs w:val="0"/>
          <w:sz w:val="18"/>
          <w:szCs w:val="18"/>
        </w:rPr>
      </w:pP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个人代表作品</w:t>
      </w:r>
      <w:r>
        <w:rPr>
          <w:rStyle w:val="9"/>
          <w:rFonts w:ascii="微软雅黑" w:hAnsi="微软雅黑" w:cs="宋体"/>
          <w:b w:val="0"/>
          <w:bCs w:val="0"/>
          <w:sz w:val="18"/>
          <w:szCs w:val="18"/>
        </w:rPr>
        <w:t>2</w:t>
      </w: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-</w:t>
      </w:r>
      <w:r>
        <w:rPr>
          <w:rStyle w:val="9"/>
          <w:rFonts w:ascii="微软雅黑" w:hAnsi="微软雅黑" w:cs="宋体"/>
          <w:b w:val="0"/>
          <w:bCs w:val="0"/>
          <w:sz w:val="18"/>
          <w:szCs w:val="18"/>
        </w:rPr>
        <w:t>3</w:t>
      </w: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</w:rPr>
        <w:t>个（含项目设计说明、1-2张平面图、10张像素不低300dpi的室内空间实景图）；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right="-376" w:rightChars="-171"/>
        <w:textAlignment w:val="auto"/>
        <w:rPr>
          <w:rStyle w:val="9"/>
          <w:rFonts w:ascii="微软雅黑" w:hAnsi="微软雅黑" w:cs="宋体"/>
          <w:b w:val="0"/>
          <w:bCs w:val="0"/>
          <w:sz w:val="18"/>
          <w:szCs w:val="18"/>
        </w:rPr>
      </w:pPr>
      <w:r>
        <w:rPr>
          <w:rStyle w:val="9"/>
          <w:rFonts w:hint="eastAsia" w:ascii="微软雅黑" w:hAnsi="微软雅黑" w:cs="宋体"/>
          <w:b w:val="0"/>
          <w:bCs w:val="0"/>
          <w:sz w:val="18"/>
          <w:szCs w:val="18"/>
          <w:lang w:val="en-US" w:eastAsia="zh-CN"/>
        </w:rPr>
        <w:t>WYDF大中华区室内设计金奖参评报名表；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68" w:lineRule="atLeast"/>
        <w:ind w:leftChars="0" w:right="120" w:rightChars="0"/>
        <w:jc w:val="both"/>
        <w:rPr>
          <w:rFonts w:hint="default" w:ascii="微软雅黑" w:hAnsi="微软雅黑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（注：以上资料用“WYDF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  <w:lang w:val="en-US" w:eastAsia="zh-CN"/>
        </w:rPr>
        <w:t>2021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大中华区室内设计金奖+作品名称+主设计师名称”命名压缩成一个文件夹并以附件形式于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  <w:lang w:eastAsia="zh-CN"/>
        </w:rPr>
        <w:t>2021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年1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  <w:lang w:val="en-US" w:eastAsia="zh-CN"/>
        </w:rPr>
        <w:t>0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月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  <w:lang w:val="en-US" w:eastAsia="zh-CN"/>
        </w:rPr>
        <w:t>2</w:t>
      </w:r>
      <w:bookmarkStart w:id="0" w:name="_GoBack"/>
      <w:bookmarkEnd w:id="0"/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  <w:lang w:val="en-US" w:eastAsia="zh-CN"/>
        </w:rPr>
        <w:t>0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日之前发送至组委会</w:t>
      </w:r>
      <w:r>
        <w:rPr>
          <w:rStyle w:val="9"/>
          <w:rFonts w:ascii="微软雅黑" w:hAnsi="微软雅黑" w:cs="宋体"/>
          <w:color w:val="C00000"/>
          <w:sz w:val="18"/>
          <w:szCs w:val="18"/>
          <w:u w:val="single"/>
        </w:rPr>
        <w:t>官方</w:t>
      </w:r>
      <w:r>
        <w:rPr>
          <w:rStyle w:val="9"/>
          <w:rFonts w:hint="eastAsia" w:ascii="微软雅黑" w:hAnsi="微软雅黑" w:cs="宋体"/>
          <w:color w:val="C00000"/>
          <w:sz w:val="18"/>
          <w:szCs w:val="18"/>
          <w:u w:val="single"/>
        </w:rPr>
        <w:t>邮箱： wydf@gzdesignweek.com）</w:t>
      </w:r>
    </w:p>
    <w:p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</w:t>
    </w:r>
    <w:r>
      <w:drawing>
        <wp:inline distT="0" distB="0" distL="0" distR="0">
          <wp:extent cx="1628775" cy="594360"/>
          <wp:effectExtent l="19050" t="0" r="9525" b="0"/>
          <wp:docPr id="2" name="图片 1" descr="IFI-源文件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FI-源文件-2017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925" cy="5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>
      <w:drawing>
        <wp:inline distT="0" distB="0" distL="0" distR="0">
          <wp:extent cx="1704975" cy="614045"/>
          <wp:effectExtent l="0" t="0" r="9525" b="14605"/>
          <wp:docPr id="3" name="图片 2" descr="gzd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gzdw 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6087" cy="61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="微软雅黑"/>
        <w:lang w:eastAsia="zh-CN"/>
      </w:rPr>
    </w:pPr>
    <w:r>
      <w:rPr>
        <w:rFonts w:hint="eastAsia" w:eastAsia="微软雅黑"/>
        <w:lang w:eastAsia="zh-CN"/>
      </w:rPr>
      <w:drawing>
        <wp:inline distT="0" distB="0" distL="114300" distR="114300">
          <wp:extent cx="1170305" cy="534670"/>
          <wp:effectExtent l="0" t="0" r="12700" b="5715"/>
          <wp:docPr id="1" name="图片 1" descr="微信图片_20210706111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10706111104"/>
                  <pic:cNvPicPr>
                    <a:picLocks noChangeAspect="1"/>
                  </pic:cNvPicPr>
                </pic:nvPicPr>
                <pic:blipFill>
                  <a:blip r:embed="rId1"/>
                  <a:srcRect t="16140" b="10000"/>
                  <a:stretch>
                    <a:fillRect/>
                  </a:stretch>
                </pic:blipFill>
                <pic:spPr>
                  <a:xfrm>
                    <a:off x="0" y="0"/>
                    <a:ext cx="117030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5FEFB"/>
    <w:multiLevelType w:val="singleLevel"/>
    <w:tmpl w:val="C4E5FE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B145D08"/>
    <w:multiLevelType w:val="singleLevel"/>
    <w:tmpl w:val="CB145D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72F1B"/>
    <w:rsid w:val="00101B08"/>
    <w:rsid w:val="00110024"/>
    <w:rsid w:val="00110AAC"/>
    <w:rsid w:val="00161AE5"/>
    <w:rsid w:val="00172F59"/>
    <w:rsid w:val="0019260D"/>
    <w:rsid w:val="001A21B1"/>
    <w:rsid w:val="001B2DA8"/>
    <w:rsid w:val="001B368E"/>
    <w:rsid w:val="001F38CB"/>
    <w:rsid w:val="001F6534"/>
    <w:rsid w:val="0020576A"/>
    <w:rsid w:val="00260466"/>
    <w:rsid w:val="00290FB6"/>
    <w:rsid w:val="00293F3F"/>
    <w:rsid w:val="002A12E6"/>
    <w:rsid w:val="002A1EE3"/>
    <w:rsid w:val="002D0856"/>
    <w:rsid w:val="002E5D64"/>
    <w:rsid w:val="00303C80"/>
    <w:rsid w:val="003067B7"/>
    <w:rsid w:val="00357F29"/>
    <w:rsid w:val="00370B5F"/>
    <w:rsid w:val="003B0966"/>
    <w:rsid w:val="00400330"/>
    <w:rsid w:val="00400CFA"/>
    <w:rsid w:val="004555BC"/>
    <w:rsid w:val="00477F6B"/>
    <w:rsid w:val="00480F1A"/>
    <w:rsid w:val="0048253B"/>
    <w:rsid w:val="00545CD9"/>
    <w:rsid w:val="005D3EF7"/>
    <w:rsid w:val="005F6AF6"/>
    <w:rsid w:val="00664918"/>
    <w:rsid w:val="00676F93"/>
    <w:rsid w:val="007214BB"/>
    <w:rsid w:val="00740522"/>
    <w:rsid w:val="007437DB"/>
    <w:rsid w:val="007928AA"/>
    <w:rsid w:val="00826890"/>
    <w:rsid w:val="00864AD3"/>
    <w:rsid w:val="008A63D6"/>
    <w:rsid w:val="008D2C5C"/>
    <w:rsid w:val="008F4E1B"/>
    <w:rsid w:val="008F55F4"/>
    <w:rsid w:val="009214BE"/>
    <w:rsid w:val="009F5B3C"/>
    <w:rsid w:val="00A01302"/>
    <w:rsid w:val="00A03310"/>
    <w:rsid w:val="00A65B40"/>
    <w:rsid w:val="00A724B9"/>
    <w:rsid w:val="00AB6BF3"/>
    <w:rsid w:val="00AC5AA1"/>
    <w:rsid w:val="00AD4789"/>
    <w:rsid w:val="00AE6347"/>
    <w:rsid w:val="00B11A46"/>
    <w:rsid w:val="00B1521B"/>
    <w:rsid w:val="00B344D6"/>
    <w:rsid w:val="00BA0F48"/>
    <w:rsid w:val="00BB4301"/>
    <w:rsid w:val="00BB4D55"/>
    <w:rsid w:val="00BC34D0"/>
    <w:rsid w:val="00BD723B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946D7"/>
    <w:rsid w:val="00DA1E06"/>
    <w:rsid w:val="00DB6188"/>
    <w:rsid w:val="00E01982"/>
    <w:rsid w:val="00E46A55"/>
    <w:rsid w:val="00EC2AA4"/>
    <w:rsid w:val="00ED6AB8"/>
    <w:rsid w:val="00F21ACF"/>
    <w:rsid w:val="00F86D47"/>
    <w:rsid w:val="00FE21F7"/>
    <w:rsid w:val="00FF58C1"/>
    <w:rsid w:val="00FF6721"/>
    <w:rsid w:val="07E4710D"/>
    <w:rsid w:val="088D2F74"/>
    <w:rsid w:val="1034793F"/>
    <w:rsid w:val="109E23D8"/>
    <w:rsid w:val="3289130B"/>
    <w:rsid w:val="32DD47E9"/>
    <w:rsid w:val="395A05E0"/>
    <w:rsid w:val="580E5984"/>
    <w:rsid w:val="586B0C4D"/>
    <w:rsid w:val="5A7268D9"/>
    <w:rsid w:val="5AA42FA6"/>
    <w:rsid w:val="5C664F5A"/>
    <w:rsid w:val="5CC32B50"/>
    <w:rsid w:val="5DAD120A"/>
    <w:rsid w:val="646164A9"/>
    <w:rsid w:val="64B8412E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9F8077-C666-4165-9774-AD9E1985C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up.</cp:lastModifiedBy>
  <cp:lastPrinted>2017-07-27T04:05:00Z</cp:lastPrinted>
  <dcterms:modified xsi:type="dcterms:W3CDTF">2021-07-06T10:33:53Z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6002DFF8E5284BC2B824CC6123085984</vt:lpwstr>
  </property>
</Properties>
</file>